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0BED" w14:textId="77777777" w:rsidR="007C5639" w:rsidRDefault="007C5639">
      <w:pPr>
        <w:pStyle w:val="Heading1"/>
        <w:jc w:val="center"/>
        <w:rPr>
          <w:u w:val="single"/>
        </w:rPr>
      </w:pPr>
      <w:r>
        <w:rPr>
          <w:u w:val="single"/>
        </w:rPr>
        <w:t>North Lanarkshire Council</w:t>
      </w:r>
    </w:p>
    <w:p w14:paraId="05887332" w14:textId="77777777" w:rsidR="008760DA" w:rsidRDefault="008760DA" w:rsidP="008760DA"/>
    <w:p w14:paraId="5EB7EE73" w14:textId="5D468978" w:rsidR="008760DA" w:rsidRPr="008760DA" w:rsidRDefault="008760DA" w:rsidP="00276B21">
      <w:pPr>
        <w:jc w:val="center"/>
        <w:rPr>
          <w:rFonts w:ascii="Arial" w:hAnsi="Arial"/>
          <w:b/>
          <w:sz w:val="28"/>
          <w:u w:val="single"/>
        </w:rPr>
      </w:pPr>
      <w:r w:rsidRPr="008760DA">
        <w:rPr>
          <w:rFonts w:ascii="Arial" w:hAnsi="Arial"/>
          <w:b/>
          <w:sz w:val="28"/>
          <w:u w:val="single"/>
        </w:rPr>
        <w:t>Rent Accounting</w:t>
      </w:r>
    </w:p>
    <w:p w14:paraId="51438ED6" w14:textId="77777777" w:rsidR="007C5639" w:rsidRDefault="007C5639">
      <w:pPr>
        <w:pStyle w:val="Heading1"/>
        <w:jc w:val="center"/>
        <w:rPr>
          <w:u w:val="single"/>
        </w:rPr>
      </w:pPr>
    </w:p>
    <w:p w14:paraId="27CB9883" w14:textId="62A7DEDF" w:rsidR="007C5639" w:rsidRDefault="007C5639">
      <w:pPr>
        <w:pStyle w:val="Heading1"/>
        <w:jc w:val="center"/>
        <w:rPr>
          <w:u w:val="single"/>
        </w:rPr>
      </w:pPr>
      <w:r>
        <w:rPr>
          <w:u w:val="single"/>
        </w:rPr>
        <w:t xml:space="preserve">Rent from Wages </w:t>
      </w:r>
      <w:r w:rsidR="00E86ED7">
        <w:rPr>
          <w:u w:val="single"/>
        </w:rPr>
        <w:t>–</w:t>
      </w:r>
      <w:r>
        <w:rPr>
          <w:u w:val="single"/>
        </w:rPr>
        <w:t xml:space="preserve"> </w:t>
      </w:r>
      <w:r w:rsidR="00E86ED7">
        <w:rPr>
          <w:u w:val="single"/>
        </w:rPr>
        <w:t>New Request</w:t>
      </w:r>
    </w:p>
    <w:p w14:paraId="48A69B3A" w14:textId="77777777" w:rsidR="007C5639" w:rsidRDefault="007C5639">
      <w:pPr>
        <w:jc w:val="both"/>
        <w:rPr>
          <w:rFonts w:ascii="Arial" w:hAnsi="Arial"/>
          <w:b/>
          <w:sz w:val="28"/>
        </w:rPr>
      </w:pPr>
    </w:p>
    <w:p w14:paraId="3A9DDE68" w14:textId="77777777" w:rsidR="007C5639" w:rsidRDefault="007C5639">
      <w:pPr>
        <w:jc w:val="both"/>
        <w:rPr>
          <w:rFonts w:ascii="Arial" w:hAnsi="Arial"/>
          <w:sz w:val="24"/>
        </w:rPr>
      </w:pPr>
    </w:p>
    <w:p w14:paraId="556A098E" w14:textId="77777777" w:rsidR="007C5639" w:rsidRDefault="007C5639">
      <w:pPr>
        <w:jc w:val="both"/>
        <w:rPr>
          <w:rFonts w:ascii="Arial" w:hAnsi="Arial"/>
          <w:b/>
          <w:sz w:val="24"/>
        </w:rPr>
      </w:pPr>
    </w:p>
    <w:p w14:paraId="5FFD7B41" w14:textId="77777777" w:rsidR="007C5639" w:rsidRDefault="007C563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Name: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A6E5152" w14:textId="77777777" w:rsidR="007C5639" w:rsidRDefault="007C5639">
      <w:pPr>
        <w:jc w:val="both"/>
        <w:rPr>
          <w:rFonts w:ascii="Arial" w:hAnsi="Arial"/>
          <w:sz w:val="24"/>
        </w:rPr>
      </w:pPr>
    </w:p>
    <w:p w14:paraId="15326F10" w14:textId="77777777" w:rsidR="007C5639" w:rsidRDefault="007C5639">
      <w:pPr>
        <w:jc w:val="both"/>
        <w:rPr>
          <w:rFonts w:ascii="Arial" w:hAnsi="Arial"/>
          <w:sz w:val="24"/>
        </w:rPr>
      </w:pPr>
    </w:p>
    <w:p w14:paraId="4ADB7C19" w14:textId="6C172519" w:rsidR="007C5639" w:rsidRDefault="007C5639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 xml:space="preserve">Address: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6134A944" w14:textId="77777777" w:rsidR="007C5639" w:rsidRDefault="007C5639">
      <w:pPr>
        <w:jc w:val="both"/>
        <w:rPr>
          <w:rFonts w:ascii="Arial" w:hAnsi="Arial"/>
          <w:sz w:val="24"/>
          <w:u w:val="single"/>
        </w:rPr>
      </w:pPr>
    </w:p>
    <w:p w14:paraId="3C4E7BE8" w14:textId="3EB9BEF1" w:rsidR="007C5639" w:rsidRDefault="007C563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9F443D5" w14:textId="77777777" w:rsidR="007C5639" w:rsidRDefault="007C5639">
      <w:pPr>
        <w:jc w:val="both"/>
        <w:rPr>
          <w:rFonts w:ascii="Arial" w:hAnsi="Arial"/>
          <w:sz w:val="24"/>
        </w:rPr>
      </w:pPr>
    </w:p>
    <w:p w14:paraId="1ADAFFF9" w14:textId="77777777" w:rsidR="007C5639" w:rsidRDefault="007C5639">
      <w:pPr>
        <w:jc w:val="both"/>
        <w:rPr>
          <w:rFonts w:ascii="Arial" w:hAnsi="Arial"/>
          <w:sz w:val="24"/>
        </w:rPr>
      </w:pPr>
    </w:p>
    <w:p w14:paraId="5E9AB2C5" w14:textId="77777777" w:rsidR="007C5639" w:rsidRDefault="007C5639">
      <w:pPr>
        <w:jc w:val="both"/>
        <w:rPr>
          <w:rFonts w:ascii="Arial" w:hAnsi="Arial"/>
          <w:b/>
          <w:sz w:val="24"/>
        </w:rPr>
      </w:pPr>
    </w:p>
    <w:p w14:paraId="6FC91C0F" w14:textId="7B25ACD5" w:rsidR="007C5639" w:rsidRDefault="00E86ED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Rent</w:t>
      </w:r>
      <w:r w:rsidR="007C5639">
        <w:rPr>
          <w:rFonts w:ascii="Arial" w:hAnsi="Arial"/>
          <w:b/>
          <w:sz w:val="24"/>
        </w:rPr>
        <w:t xml:space="preserve"> Reference Number: </w:t>
      </w:r>
      <w:r w:rsidR="007C5639">
        <w:rPr>
          <w:rFonts w:ascii="Arial" w:hAnsi="Arial"/>
          <w:b/>
          <w:sz w:val="24"/>
        </w:rPr>
        <w:tab/>
      </w:r>
      <w:r w:rsidR="007C5639">
        <w:rPr>
          <w:rFonts w:ascii="Arial" w:hAnsi="Arial"/>
          <w:sz w:val="24"/>
          <w:u w:val="single"/>
        </w:rPr>
        <w:tab/>
      </w:r>
      <w:r w:rsidR="007C5639">
        <w:rPr>
          <w:rFonts w:ascii="Arial" w:hAnsi="Arial"/>
          <w:sz w:val="24"/>
          <w:u w:val="single"/>
        </w:rPr>
        <w:tab/>
      </w:r>
      <w:r w:rsidR="007C5639">
        <w:rPr>
          <w:rFonts w:ascii="Arial" w:hAnsi="Arial"/>
          <w:sz w:val="24"/>
          <w:u w:val="single"/>
        </w:rPr>
        <w:tab/>
      </w:r>
      <w:r w:rsidR="007C5639">
        <w:rPr>
          <w:rFonts w:ascii="Arial" w:hAnsi="Arial"/>
          <w:sz w:val="24"/>
          <w:u w:val="single"/>
        </w:rPr>
        <w:tab/>
      </w:r>
    </w:p>
    <w:p w14:paraId="11466C41" w14:textId="77777777" w:rsidR="007C5639" w:rsidRDefault="007C5639">
      <w:pPr>
        <w:jc w:val="both"/>
        <w:rPr>
          <w:rFonts w:ascii="Arial" w:hAnsi="Arial"/>
          <w:sz w:val="24"/>
        </w:rPr>
      </w:pPr>
    </w:p>
    <w:p w14:paraId="55B3B661" w14:textId="77777777" w:rsidR="007C5639" w:rsidRDefault="007C5639">
      <w:pPr>
        <w:jc w:val="both"/>
        <w:rPr>
          <w:rFonts w:ascii="Arial" w:hAnsi="Arial"/>
          <w:sz w:val="24"/>
        </w:rPr>
      </w:pPr>
    </w:p>
    <w:p w14:paraId="6A688CFD" w14:textId="77777777" w:rsidR="007C5639" w:rsidRDefault="007C563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Employee Reference Number: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47F5B960" w14:textId="77777777" w:rsidR="007C5639" w:rsidRDefault="007C5639">
      <w:pPr>
        <w:jc w:val="both"/>
        <w:rPr>
          <w:rFonts w:ascii="Arial" w:hAnsi="Arial"/>
          <w:sz w:val="24"/>
        </w:rPr>
      </w:pPr>
    </w:p>
    <w:p w14:paraId="38D56E31" w14:textId="77777777" w:rsidR="007C5639" w:rsidRDefault="007C5639">
      <w:pPr>
        <w:jc w:val="both"/>
        <w:rPr>
          <w:rFonts w:ascii="Arial" w:hAnsi="Arial"/>
          <w:sz w:val="24"/>
        </w:rPr>
      </w:pPr>
    </w:p>
    <w:p w14:paraId="6EF1313A" w14:textId="77777777" w:rsidR="007C5639" w:rsidRDefault="007C5639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Payrun: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Location </w:t>
      </w:r>
      <w:r w:rsidR="008760DA">
        <w:rPr>
          <w:rFonts w:ascii="Arial" w:hAnsi="Arial"/>
          <w:b/>
          <w:sz w:val="24"/>
        </w:rPr>
        <w:t>Name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35FA7FB2" w14:textId="77777777" w:rsidR="007C5639" w:rsidRDefault="007C5639">
      <w:pPr>
        <w:jc w:val="both"/>
        <w:rPr>
          <w:rFonts w:ascii="Arial" w:hAnsi="Arial"/>
          <w:sz w:val="24"/>
        </w:rPr>
      </w:pPr>
    </w:p>
    <w:p w14:paraId="6601B2CB" w14:textId="77777777" w:rsidR="007C5639" w:rsidRDefault="007C5639">
      <w:pPr>
        <w:jc w:val="both"/>
        <w:rPr>
          <w:rFonts w:ascii="Arial" w:hAnsi="Arial"/>
          <w:sz w:val="24"/>
        </w:rPr>
      </w:pPr>
    </w:p>
    <w:p w14:paraId="6A34FB7F" w14:textId="77777777" w:rsidR="007C5639" w:rsidRDefault="008760D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Service Name</w:t>
      </w:r>
      <w:r w:rsidR="007C5639">
        <w:rPr>
          <w:rFonts w:ascii="Arial" w:hAnsi="Arial"/>
          <w:sz w:val="24"/>
        </w:rPr>
        <w:t xml:space="preserve">: </w:t>
      </w:r>
      <w:r w:rsidR="007C5639">
        <w:rPr>
          <w:rFonts w:ascii="Arial" w:hAnsi="Arial"/>
          <w:sz w:val="24"/>
        </w:rPr>
        <w:tab/>
      </w:r>
      <w:r w:rsidR="007C5639">
        <w:rPr>
          <w:rFonts w:ascii="Arial" w:hAnsi="Arial"/>
          <w:sz w:val="24"/>
          <w:u w:val="single"/>
        </w:rPr>
        <w:tab/>
      </w:r>
      <w:r w:rsidR="007C5639">
        <w:rPr>
          <w:rFonts w:ascii="Arial" w:hAnsi="Arial"/>
          <w:sz w:val="24"/>
          <w:u w:val="single"/>
        </w:rPr>
        <w:tab/>
      </w:r>
      <w:r w:rsidR="007C5639"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>______________________</w:t>
      </w:r>
    </w:p>
    <w:p w14:paraId="0DA12A9B" w14:textId="77777777" w:rsidR="007C5639" w:rsidRDefault="007C5639">
      <w:pPr>
        <w:jc w:val="both"/>
        <w:rPr>
          <w:rFonts w:ascii="Arial" w:hAnsi="Arial"/>
          <w:sz w:val="24"/>
        </w:rPr>
      </w:pPr>
    </w:p>
    <w:p w14:paraId="7AEC2C42" w14:textId="77777777" w:rsidR="007C5639" w:rsidRDefault="007C5639">
      <w:pPr>
        <w:jc w:val="both"/>
        <w:rPr>
          <w:rFonts w:ascii="Arial" w:hAnsi="Arial"/>
          <w:sz w:val="24"/>
        </w:rPr>
      </w:pPr>
    </w:p>
    <w:p w14:paraId="516AE9C5" w14:textId="77777777" w:rsidR="007C5639" w:rsidRDefault="007C5639">
      <w:pPr>
        <w:pStyle w:val="BodyText"/>
        <w:jc w:val="both"/>
      </w:pPr>
    </w:p>
    <w:p w14:paraId="6EC01057" w14:textId="62250078" w:rsidR="007C5639" w:rsidRDefault="007C5639" w:rsidP="00DE5D61">
      <w:pPr>
        <w:pStyle w:val="Heading3"/>
      </w:pPr>
      <w:r>
        <w:t xml:space="preserve">I hereby authorise the </w:t>
      </w:r>
      <w:r w:rsidR="008760DA">
        <w:t>Head of Financ</w:t>
      </w:r>
      <w:r w:rsidR="00E86ED7">
        <w:t>e</w:t>
      </w:r>
      <w:r w:rsidR="008760DA">
        <w:t xml:space="preserve"> to </w:t>
      </w:r>
      <w:r w:rsidR="00DE5D61">
        <w:t>deduct rent</w:t>
      </w:r>
      <w:r w:rsidR="008760DA">
        <w:t xml:space="preserve"> from my wages </w:t>
      </w:r>
      <w:r w:rsidR="00EF28BF">
        <w:t>each:</w:t>
      </w:r>
    </w:p>
    <w:p w14:paraId="698B8E87" w14:textId="77777777" w:rsidR="00EF28BF" w:rsidRDefault="00EF28BF" w:rsidP="00EF28BF"/>
    <w:p w14:paraId="27AD2217" w14:textId="62CFD623" w:rsidR="00EF28BF" w:rsidRDefault="00FA2489" w:rsidP="00EF2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Fortnight</w:t>
      </w:r>
      <w:r w:rsidR="00E13EAC">
        <w:rPr>
          <w:b/>
          <w:bCs/>
          <w:sz w:val="24"/>
          <w:szCs w:val="24"/>
        </w:rPr>
        <w:t xml:space="preserve"> </w:t>
      </w:r>
      <w:r w:rsidR="00EF28BF" w:rsidRPr="00EF28B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="00EF28BF" w:rsidRPr="00EF28BF">
        <w:rPr>
          <w:b/>
          <w:bCs/>
          <w:sz w:val="24"/>
          <w:szCs w:val="24"/>
        </w:rPr>
        <w:t>4 Weeks</w:t>
      </w:r>
      <w:r w:rsidR="00E13EAC">
        <w:rPr>
          <w:b/>
          <w:bCs/>
          <w:sz w:val="24"/>
          <w:szCs w:val="24"/>
        </w:rPr>
        <w:t xml:space="preserve"> </w:t>
      </w:r>
      <w:r w:rsidR="00EF28BF" w:rsidRPr="00EF28B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="00EF28BF" w:rsidRPr="00EF28BF">
        <w:rPr>
          <w:b/>
          <w:bCs/>
          <w:sz w:val="24"/>
          <w:szCs w:val="24"/>
        </w:rPr>
        <w:t>Month (delete as appropriate)</w:t>
      </w:r>
    </w:p>
    <w:p w14:paraId="70C95E3D" w14:textId="77777777" w:rsidR="0061216C" w:rsidRDefault="0061216C" w:rsidP="00EF28BF">
      <w:pPr>
        <w:rPr>
          <w:b/>
          <w:bCs/>
          <w:sz w:val="24"/>
          <w:szCs w:val="24"/>
        </w:rPr>
      </w:pPr>
    </w:p>
    <w:p w14:paraId="15F8E3CB" w14:textId="27CDA919" w:rsidR="0061216C" w:rsidRPr="0061216C" w:rsidRDefault="0061216C" w:rsidP="0061216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state amount if different from rent charge: _______________</w:t>
      </w:r>
    </w:p>
    <w:p w14:paraId="593FD5C3" w14:textId="77777777" w:rsidR="007C5639" w:rsidRDefault="007C5639">
      <w:pPr>
        <w:jc w:val="both"/>
        <w:rPr>
          <w:rFonts w:ascii="Arial" w:hAnsi="Arial"/>
          <w:sz w:val="24"/>
        </w:rPr>
      </w:pPr>
    </w:p>
    <w:p w14:paraId="00F872EF" w14:textId="77777777" w:rsidR="007C5639" w:rsidRDefault="007C563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Signature: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65DED2D" w14:textId="77777777" w:rsidR="007C5639" w:rsidRDefault="007C5639">
      <w:pPr>
        <w:jc w:val="both"/>
        <w:rPr>
          <w:rFonts w:ascii="Arial" w:hAnsi="Arial"/>
          <w:sz w:val="24"/>
        </w:rPr>
      </w:pPr>
    </w:p>
    <w:p w14:paraId="6C60B395" w14:textId="77777777" w:rsidR="007C5639" w:rsidRDefault="007C5639">
      <w:pPr>
        <w:jc w:val="both"/>
        <w:rPr>
          <w:rFonts w:ascii="Arial" w:hAnsi="Arial"/>
          <w:sz w:val="24"/>
        </w:rPr>
      </w:pPr>
    </w:p>
    <w:p w14:paraId="54D6576F" w14:textId="77777777" w:rsidR="007C5639" w:rsidRDefault="007C5639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Date:</w:t>
      </w:r>
      <w:r w:rsidR="008760DA">
        <w:rPr>
          <w:rFonts w:ascii="Arial" w:hAnsi="Arial"/>
          <w:b/>
          <w:sz w:val="24"/>
        </w:rPr>
        <w:t xml:space="preserve">          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3DE5245A" w14:textId="77777777" w:rsidR="007C5639" w:rsidRDefault="007C5639">
      <w:pPr>
        <w:jc w:val="both"/>
        <w:rPr>
          <w:rFonts w:ascii="Arial" w:hAnsi="Arial"/>
          <w:sz w:val="24"/>
        </w:rPr>
      </w:pPr>
    </w:p>
    <w:p w14:paraId="1AB0612C" w14:textId="77777777" w:rsidR="007C5639" w:rsidRDefault="007C5639">
      <w:pPr>
        <w:jc w:val="both"/>
        <w:rPr>
          <w:rFonts w:ascii="Arial" w:hAnsi="Arial"/>
          <w:sz w:val="24"/>
        </w:rPr>
      </w:pPr>
    </w:p>
    <w:p w14:paraId="7B8C8B9B" w14:textId="77777777" w:rsidR="00921AF1" w:rsidRDefault="00921AF1">
      <w:pPr>
        <w:jc w:val="both"/>
        <w:rPr>
          <w:rFonts w:ascii="Arial" w:hAnsi="Arial"/>
          <w:sz w:val="24"/>
        </w:rPr>
      </w:pPr>
    </w:p>
    <w:p w14:paraId="4D822EEE" w14:textId="6AB553A6" w:rsidR="001559A4" w:rsidRDefault="001559A4" w:rsidP="00D828D7">
      <w:pPr>
        <w:rPr>
          <w:rFonts w:ascii="Arial" w:hAnsi="Arial"/>
          <w:sz w:val="24"/>
          <w:szCs w:val="24"/>
          <w:u w:val="single"/>
        </w:rPr>
      </w:pPr>
      <w:bookmarkStart w:id="0" w:name="_Hlk103001795"/>
      <w:r w:rsidRPr="00BE6EF2">
        <w:rPr>
          <w:rFonts w:ascii="Arial" w:hAnsi="Arial"/>
          <w:sz w:val="24"/>
          <w:szCs w:val="24"/>
          <w:u w:val="single"/>
        </w:rPr>
        <w:t>Please return the completed form to</w:t>
      </w:r>
      <w:r w:rsidR="00EB04C9">
        <w:rPr>
          <w:rFonts w:ascii="Arial" w:hAnsi="Arial"/>
          <w:sz w:val="24"/>
          <w:szCs w:val="24"/>
          <w:u w:val="single"/>
        </w:rPr>
        <w:t xml:space="preserve"> via email to</w:t>
      </w:r>
      <w:r w:rsidR="00D828D7">
        <w:rPr>
          <w:rFonts w:ascii="Arial" w:hAnsi="Arial"/>
          <w:sz w:val="24"/>
          <w:szCs w:val="24"/>
          <w:u w:val="single"/>
        </w:rPr>
        <w:t xml:space="preserve"> </w:t>
      </w:r>
      <w:hyperlink r:id="rId12" w:history="1">
        <w:r w:rsidR="00EE3E3F" w:rsidRPr="006E787B">
          <w:rPr>
            <w:rStyle w:val="Hyperlink"/>
            <w:rFonts w:ascii="Arial" w:hAnsi="Arial"/>
            <w:sz w:val="24"/>
            <w:szCs w:val="24"/>
          </w:rPr>
          <w:t>Housingrentaccouting@northlan.gov.uk</w:t>
        </w:r>
      </w:hyperlink>
      <w:r w:rsidR="00EE3E3F">
        <w:rPr>
          <w:rFonts w:ascii="Arial" w:hAnsi="Arial"/>
          <w:sz w:val="24"/>
          <w:szCs w:val="24"/>
          <w:u w:val="single"/>
        </w:rPr>
        <w:t xml:space="preserve"> or via post to</w:t>
      </w:r>
    </w:p>
    <w:p w14:paraId="164F3E6D" w14:textId="3D42AB6A" w:rsidR="007C5639" w:rsidRDefault="001559A4" w:rsidP="00D828D7">
      <w:pPr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Rent Accounting</w:t>
      </w:r>
      <w:r w:rsidRPr="00BE6EF2">
        <w:rPr>
          <w:rFonts w:ascii="Arial" w:hAnsi="Arial"/>
          <w:sz w:val="24"/>
          <w:szCs w:val="24"/>
          <w:u w:val="single"/>
        </w:rPr>
        <w:t xml:space="preserve">, </w:t>
      </w:r>
      <w:r>
        <w:rPr>
          <w:rFonts w:ascii="Arial" w:hAnsi="Arial"/>
          <w:sz w:val="24"/>
          <w:szCs w:val="24"/>
          <w:u w:val="single"/>
        </w:rPr>
        <w:t>Civic Centre, Motherwell ML1 1AB</w:t>
      </w:r>
      <w:bookmarkEnd w:id="0"/>
    </w:p>
    <w:p w14:paraId="77611AC9" w14:textId="77777777" w:rsidR="00D57D69" w:rsidRDefault="00D57D69" w:rsidP="00D828D7">
      <w:pPr>
        <w:rPr>
          <w:rFonts w:ascii="Arial" w:hAnsi="Arial"/>
          <w:sz w:val="24"/>
          <w:szCs w:val="24"/>
          <w:u w:val="single"/>
        </w:rPr>
      </w:pPr>
    </w:p>
    <w:p w14:paraId="31813827" w14:textId="77777777" w:rsidR="00D57D69" w:rsidRDefault="00D57D69" w:rsidP="00D57D69">
      <w:pPr>
        <w:rPr>
          <w:rFonts w:ascii="Arial" w:hAnsi="Arial"/>
          <w:sz w:val="24"/>
          <w:szCs w:val="24"/>
          <w:u w:val="single"/>
        </w:rPr>
      </w:pPr>
    </w:p>
    <w:p w14:paraId="420877CE" w14:textId="4B817923" w:rsidR="00D57D69" w:rsidRPr="004812E2" w:rsidRDefault="00D57D69" w:rsidP="00D57D69">
      <w:pPr>
        <w:rPr>
          <w:rFonts w:ascii="Arial" w:hAnsi="Arial"/>
          <w:b/>
          <w:bCs/>
          <w:sz w:val="24"/>
          <w:szCs w:val="24"/>
        </w:rPr>
      </w:pPr>
      <w:r w:rsidRPr="004812E2">
        <w:rPr>
          <w:rFonts w:ascii="Arial" w:hAnsi="Arial"/>
          <w:b/>
          <w:bCs/>
          <w:sz w:val="24"/>
          <w:szCs w:val="24"/>
        </w:rPr>
        <w:t xml:space="preserve">It is the tenant’s responsibility to contact the Housing Rent </w:t>
      </w:r>
      <w:r w:rsidR="004812E2" w:rsidRPr="004812E2">
        <w:rPr>
          <w:rFonts w:ascii="Arial" w:hAnsi="Arial"/>
          <w:b/>
          <w:bCs/>
          <w:sz w:val="24"/>
          <w:szCs w:val="24"/>
        </w:rPr>
        <w:t>Accounting Team to cancel this deduction. It is not automatically cancelled when a tenancy terminates.</w:t>
      </w:r>
    </w:p>
    <w:sectPr w:rsidR="00D57D69" w:rsidRPr="004812E2" w:rsidSect="004C1AE7">
      <w:footerReference w:type="default" r:id="rId13"/>
      <w:pgSz w:w="11906" w:h="16838" w:code="9"/>
      <w:pgMar w:top="1134" w:right="1440" w:bottom="113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1AD8" w14:textId="77777777" w:rsidR="00A11F9F" w:rsidRDefault="00A11F9F" w:rsidP="008760DA">
      <w:r>
        <w:separator/>
      </w:r>
    </w:p>
  </w:endnote>
  <w:endnote w:type="continuationSeparator" w:id="0">
    <w:p w14:paraId="5264A44F" w14:textId="77777777" w:rsidR="00A11F9F" w:rsidRDefault="00A11F9F" w:rsidP="008760DA">
      <w:r>
        <w:continuationSeparator/>
      </w:r>
    </w:p>
  </w:endnote>
  <w:endnote w:type="continuationNotice" w:id="1">
    <w:p w14:paraId="77F8EC4D" w14:textId="77777777" w:rsidR="00A11F9F" w:rsidRDefault="00A11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726C" w14:textId="13F44D7D" w:rsidR="008760DA" w:rsidRDefault="008760DA">
    <w:pPr>
      <w:pStyle w:val="Footer"/>
    </w:pPr>
    <w:r>
      <w:t>RFW</w:t>
    </w:r>
    <w:r w:rsidR="00B2754A">
      <w:t>3</w:t>
    </w:r>
    <w:r>
      <w:t>/</w:t>
    </w:r>
    <w:r w:rsidR="00B2754A">
      <w:t>OCT24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1D4C" w14:textId="77777777" w:rsidR="00A11F9F" w:rsidRDefault="00A11F9F" w:rsidP="008760DA">
      <w:r>
        <w:separator/>
      </w:r>
    </w:p>
  </w:footnote>
  <w:footnote w:type="continuationSeparator" w:id="0">
    <w:p w14:paraId="3EB393E0" w14:textId="77777777" w:rsidR="00A11F9F" w:rsidRDefault="00A11F9F" w:rsidP="008760DA">
      <w:r>
        <w:continuationSeparator/>
      </w:r>
    </w:p>
  </w:footnote>
  <w:footnote w:type="continuationNotice" w:id="1">
    <w:p w14:paraId="5B05D1E4" w14:textId="77777777" w:rsidR="00A11F9F" w:rsidRDefault="00A11F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A2"/>
    <w:rsid w:val="00022C26"/>
    <w:rsid w:val="00090812"/>
    <w:rsid w:val="001559A4"/>
    <w:rsid w:val="00276B21"/>
    <w:rsid w:val="00301177"/>
    <w:rsid w:val="003C6B75"/>
    <w:rsid w:val="00417B24"/>
    <w:rsid w:val="00427BAD"/>
    <w:rsid w:val="004812E2"/>
    <w:rsid w:val="004C1AE7"/>
    <w:rsid w:val="0057347B"/>
    <w:rsid w:val="0061216C"/>
    <w:rsid w:val="00636054"/>
    <w:rsid w:val="007A79F8"/>
    <w:rsid w:val="007C5639"/>
    <w:rsid w:val="00820E39"/>
    <w:rsid w:val="00852A1B"/>
    <w:rsid w:val="008760DA"/>
    <w:rsid w:val="00921AF1"/>
    <w:rsid w:val="00963BA2"/>
    <w:rsid w:val="009B4590"/>
    <w:rsid w:val="00A11F9F"/>
    <w:rsid w:val="00A6005B"/>
    <w:rsid w:val="00B2754A"/>
    <w:rsid w:val="00B27A05"/>
    <w:rsid w:val="00B32C99"/>
    <w:rsid w:val="00B70485"/>
    <w:rsid w:val="00BA3D07"/>
    <w:rsid w:val="00C06F4D"/>
    <w:rsid w:val="00D57D69"/>
    <w:rsid w:val="00D674C4"/>
    <w:rsid w:val="00D828D7"/>
    <w:rsid w:val="00DC263B"/>
    <w:rsid w:val="00DD5A60"/>
    <w:rsid w:val="00DD681D"/>
    <w:rsid w:val="00DE5D61"/>
    <w:rsid w:val="00E13EAC"/>
    <w:rsid w:val="00E24AEF"/>
    <w:rsid w:val="00E86ED7"/>
    <w:rsid w:val="00E9700C"/>
    <w:rsid w:val="00EB04C9"/>
    <w:rsid w:val="00EE3E3F"/>
    <w:rsid w:val="00EF28BF"/>
    <w:rsid w:val="00FA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58C78"/>
  <w15:chartTrackingRefBased/>
  <w15:docId w15:val="{E5329107-E1F7-4E4C-BB02-1F1E92AF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A79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7A79F8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876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60DA"/>
  </w:style>
  <w:style w:type="paragraph" w:styleId="Footer">
    <w:name w:val="footer"/>
    <w:basedOn w:val="Normal"/>
    <w:link w:val="FooterChar"/>
    <w:rsid w:val="00876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60DA"/>
  </w:style>
  <w:style w:type="character" w:styleId="Hyperlink">
    <w:name w:val="Hyperlink"/>
    <w:rsid w:val="00EE3E3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E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usingrentaccouting@northl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Solutions</TermName>
          <TermId xmlns="http://schemas.microsoft.com/office/infopath/2007/PartnerControls">e0170e62-ea6f-443e-a123-d69b795a6519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i0f84bba906045b4af568ee102a52dcb xmlns="60b2c092-48bd-4866-8488-d43212299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NLC--1843757384-57407</_dlc_DocId>
    <_dlc_DocIdUrl xmlns="8f05d3e4-0582-485c-9ba6-ab26e7804d1a">
      <Url>https://nlcgov.sharepoint.com/sites/FIN-RENTACCOUNTING/_layouts/15/DocIdRedir.aspx?ID=NLC--1843757384-57407</Url>
      <Description>NLC--1843757384-57407</Description>
    </_dlc_DocIdUrl>
  </documentManagement>
</p:properties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813AA9D9CF1A6148ACA3D99DB0C0DC51" ma:contentTypeVersion="8" ma:contentTypeDescription="" ma:contentTypeScope="" ma:versionID="cf7b3c4599ae2bb814e2524d8a8e7bd1">
  <xsd:schema xmlns:xsd="http://www.w3.org/2001/XMLSchema" xmlns:xs="http://www.w3.org/2001/XMLSchema" xmlns:p="http://schemas.microsoft.com/office/2006/metadata/properties" xmlns:ns2="8f05d3e4-0582-485c-9ba6-ab26e7804d1a" xmlns:ns3="60b2c092-48bd-4866-8488-d43212299487" xmlns:ns4="e2fcfd02-2a9d-498e-9a50-58ec729a095a" targetNamespace="http://schemas.microsoft.com/office/2006/metadata/properties" ma:root="true" ma:fieldsID="c2da33230a6271603d8e5d9a74cfc73e" ns2:_="" ns3:_="" ns4:_="">
    <xsd:import namespace="8f05d3e4-0582-485c-9ba6-ab26e7804d1a"/>
    <xsd:import namespace="60b2c092-48bd-4866-8488-d43212299487"/>
    <xsd:import namespace="e2fcfd02-2a9d-498e-9a50-58ec729a095a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fc7528b-a131-4085-b777-96d7b6b492a6}" ma:internalName="TaxCatchAll" ma:showField="CatchAllData" ma:web="60b2c092-48bd-4866-8488-d43212299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fc7528b-a131-4085-b777-96d7b6b492a6}" ma:internalName="TaxCatchAllLabel" ma:readOnly="true" ma:showField="CatchAllDataLabel" ma:web="60b2c092-48bd-4866-8488-d43212299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2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1;#Financial Solutions|e0170e62-ea6f-443e-a123-d69b795a6519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2c092-48bd-4866-8488-d43212299487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cfd02-2a9d-498e-9a50-58ec729a095a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EE2FB0-7A2C-4D07-8BD3-8C3AC8AB8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41453-B832-4628-9EF3-4A48178D89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29D313-DAFA-4683-9E08-4013BDC43644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60b2c092-48bd-4866-8488-d43212299487"/>
  </ds:schemaRefs>
</ds:datastoreItem>
</file>

<file path=customXml/itemProps4.xml><?xml version="1.0" encoding="utf-8"?>
<ds:datastoreItem xmlns:ds="http://schemas.openxmlformats.org/officeDocument/2006/customXml" ds:itemID="{F6CF674E-1673-440C-9F57-FBC41E88E11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29F767B-EA57-4A4F-B44E-EFB0DDF9F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60b2c092-48bd-4866-8488-d43212299487"/>
    <ds:schemaRef ds:uri="e2fcfd02-2a9d-498e-9a50-58ec729a0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90817E-FACC-4FD5-966E-6720B7E637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 – Rent From Wages</vt:lpstr>
    </vt:vector>
  </TitlesOfParts>
  <Company>North Lanarkshire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 – Rent From Wages</dc:title>
  <dc:subject/>
  <dc:creator>kerrf</dc:creator>
  <cp:keywords/>
  <dc:description/>
  <cp:lastModifiedBy>Marina Smith</cp:lastModifiedBy>
  <cp:revision>2</cp:revision>
  <cp:lastPrinted>2007-01-15T16:00:00Z</cp:lastPrinted>
  <dcterms:created xsi:type="dcterms:W3CDTF">2024-10-23T15:53:00Z</dcterms:created>
  <dcterms:modified xsi:type="dcterms:W3CDTF">2024-10-23T15:53:00Z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NLC--1843757384-15012</vt:lpwstr>
  </property>
  <property fmtid="{D5CDD505-2E9C-101B-9397-08002B2CF9AE}" pid="3" name="_dlc_DocIdUrl">
    <vt:lpwstr>https://nlcgov.sharepoint.com/sites/FIN-RENTACCOUNTING/_layouts/15/DocIdRedir.aspx?ID=NLC--1843757384-15012, NLC--1843757384-15012</vt:lpwstr>
  </property>
  <property fmtid="{D5CDD505-2E9C-101B-9397-08002B2CF9AE}" pid="4" name="MSIP_Label_3c381991-eab8-4fff-8f2f-4f88109aa1cd_Enabled">
    <vt:lpwstr>true</vt:lpwstr>
  </property>
  <property fmtid="{D5CDD505-2E9C-101B-9397-08002B2CF9AE}" pid="5" name="MSIP_Label_3c381991-eab8-4fff-8f2f-4f88109aa1cd_SetDate">
    <vt:lpwstr>2022-10-20T11:37:54Z</vt:lpwstr>
  </property>
  <property fmtid="{D5CDD505-2E9C-101B-9397-08002B2CF9AE}" pid="6" name="MSIP_Label_3c381991-eab8-4fff-8f2f-4f88109aa1cd_Method">
    <vt:lpwstr>Privileged</vt:lpwstr>
  </property>
  <property fmtid="{D5CDD505-2E9C-101B-9397-08002B2CF9AE}" pid="7" name="MSIP_Label_3c381991-eab8-4fff-8f2f-4f88109aa1cd_Name">
    <vt:lpwstr>Official</vt:lpwstr>
  </property>
  <property fmtid="{D5CDD505-2E9C-101B-9397-08002B2CF9AE}" pid="8" name="MSIP_Label_3c381991-eab8-4fff-8f2f-4f88109aa1cd_SiteId">
    <vt:lpwstr>a98f953b-d618-4b43-8a65-0382681bd283</vt:lpwstr>
  </property>
  <property fmtid="{D5CDD505-2E9C-101B-9397-08002B2CF9AE}" pid="9" name="MSIP_Label_3c381991-eab8-4fff-8f2f-4f88109aa1cd_ActionId">
    <vt:lpwstr>3c639262-5c5f-4d43-9be4-24175b2e2ffd</vt:lpwstr>
  </property>
  <property fmtid="{D5CDD505-2E9C-101B-9397-08002B2CF9AE}" pid="10" name="MSIP_Label_3c381991-eab8-4fff-8f2f-4f88109aa1cd_ContentBits">
    <vt:lpwstr>0</vt:lpwstr>
  </property>
  <property fmtid="{D5CDD505-2E9C-101B-9397-08002B2CF9AE}" pid="11" name="TaxKeyword">
    <vt:lpwstr/>
  </property>
  <property fmtid="{D5CDD505-2E9C-101B-9397-08002B2CF9AE}" pid="12" name="RevIMBCS">
    <vt:lpwstr>3;#BCS|819376d4-bc70-4d53-bae7-773a2688b0e5</vt:lpwstr>
  </property>
  <property fmtid="{D5CDD505-2E9C-101B-9397-08002B2CF9AE}" pid="13" name="BusinessUnit">
    <vt:lpwstr>1;#Financial Solutions|e0170e62-ea6f-443e-a123-d69b795a6519</vt:lpwstr>
  </property>
  <property fmtid="{D5CDD505-2E9C-101B-9397-08002B2CF9AE}" pid="14" name="ContentTypeId">
    <vt:lpwstr>0x010100AB4565BB804CC848BD2EF3E87A42FE8B0E00813AA9D9CF1A6148ACA3D99DB0C0DC51</vt:lpwstr>
  </property>
  <property fmtid="{D5CDD505-2E9C-101B-9397-08002B2CF9AE}" pid="15" name="Service1">
    <vt:lpwstr>2;#Chief Executives Office|ac091c47-8a3c-481c-963a-01e0af7f440f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_dlc_DocIdItemGuid">
    <vt:lpwstr>c8d3023e-2fa8-4fe7-b89a-22ab7a3bb31a</vt:lpwstr>
  </property>
</Properties>
</file>